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66"/>
        <w:tblOverlap w:val="never"/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5046"/>
      </w:tblGrid>
      <w:tr w:rsidR="00E5070A" w:rsidRPr="00036C5B" w14:paraId="569957BC" w14:textId="77777777" w:rsidTr="00BA7951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90620" w14:textId="77777777" w:rsidR="00E5070A" w:rsidRPr="00036C5B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CB0EC" w14:textId="77777777" w:rsidR="00E5070A" w:rsidRPr="00036C5B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Школьный этап</w:t>
            </w:r>
          </w:p>
          <w:p w14:paraId="102C2986" w14:textId="77777777" w:rsidR="00E5070A" w:rsidRPr="00036C5B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всероссийской олимпиады школьников</w:t>
            </w:r>
          </w:p>
          <w:p w14:paraId="0941C0B7" w14:textId="77777777" w:rsidR="00E5070A" w:rsidRPr="00036C5B" w:rsidRDefault="001869DF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в 9-11</w:t>
            </w:r>
            <w:r w:rsidR="00E5070A"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 xml:space="preserve"> классах по географии</w:t>
            </w:r>
          </w:p>
          <w:p w14:paraId="3A8AE773" w14:textId="66AC0FBA" w:rsidR="00E5070A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в 202</w:t>
            </w:r>
            <w:r w:rsidR="007A6487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3</w:t>
            </w: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-202</w:t>
            </w:r>
            <w:r w:rsidR="007A6487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4</w:t>
            </w:r>
            <w:r w:rsidRPr="00036C5B"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 xml:space="preserve"> учебном году</w:t>
            </w:r>
          </w:p>
          <w:p w14:paraId="7DDDFEBD" w14:textId="77777777" w:rsidR="00E5070A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</w:p>
          <w:p w14:paraId="4882A24E" w14:textId="77777777" w:rsidR="00E5070A" w:rsidRPr="00036C5B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</w:p>
        </w:tc>
      </w:tr>
      <w:tr w:rsidR="00E5070A" w:rsidRPr="00036C5B" w14:paraId="670A56D1" w14:textId="77777777" w:rsidTr="00E5070A">
        <w:trPr>
          <w:trHeight w:val="57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7B97D" w14:textId="77777777" w:rsidR="00E5070A" w:rsidRPr="00036C5B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3C35B" w14:textId="77777777" w:rsidR="00E5070A" w:rsidRPr="00036C5B" w:rsidRDefault="00E5070A" w:rsidP="00BA7951">
            <w:pPr>
              <w:pStyle w:val="a6"/>
              <w:jc w:val="center"/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ahoma" w:hAnsi="Times New Roman" w:cs="Times New Roman"/>
                <w:b/>
                <w:sz w:val="24"/>
                <w:szCs w:val="24"/>
                <w:lang w:eastAsia="zh-CN" w:bidi="hi-IN"/>
              </w:rPr>
              <w:t>Шифр____________________________</w:t>
            </w:r>
          </w:p>
        </w:tc>
      </w:tr>
    </w:tbl>
    <w:p w14:paraId="12B18B30" w14:textId="77777777" w:rsidR="00E5070A" w:rsidRDefault="00E5070A" w:rsidP="003C7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355C32" w14:textId="77777777" w:rsidR="00E5070A" w:rsidRDefault="000236D9" w:rsidP="00E507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ТЕСТОВЫЙ ТУР – 68</w:t>
      </w:r>
      <w:r w:rsidR="00E5070A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14:paraId="5A1EC700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Выберите пару государств, с которым Россия имеет менее протяженную сухопутную границу:  </w:t>
      </w:r>
      <w:r w:rsidRPr="003C7715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69C526DC" w14:textId="77777777" w:rsidR="005F48E2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1) Казахстан и Китай   2) Грузия и Азербайджан   </w:t>
      </w:r>
    </w:p>
    <w:p w14:paraId="4B70BA49" w14:textId="77777777" w:rsidR="003C7715" w:rsidRPr="003C7715" w:rsidRDefault="005F48E2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7715" w:rsidRPr="003C7715">
        <w:rPr>
          <w:rFonts w:ascii="Times New Roman" w:hAnsi="Times New Roman" w:cs="Times New Roman"/>
          <w:sz w:val="24"/>
          <w:szCs w:val="24"/>
        </w:rPr>
        <w:t xml:space="preserve">3) КНДР и Норвегия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7715" w:rsidRPr="003C7715">
        <w:rPr>
          <w:rFonts w:ascii="Times New Roman" w:hAnsi="Times New Roman" w:cs="Times New Roman"/>
          <w:sz w:val="24"/>
          <w:szCs w:val="24"/>
        </w:rPr>
        <w:t>4) Польша и Литва</w:t>
      </w:r>
    </w:p>
    <w:p w14:paraId="3EA75FBB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>Выберите город, расположенный севернее Северного полярного круга.</w:t>
      </w:r>
      <w:r w:rsidRPr="003C77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14:paraId="36106146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1) Анадырь        2) Архангельск     3) Якутск      4) Тикси</w:t>
      </w:r>
    </w:p>
    <w:p w14:paraId="2D709A31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В каком из перечисленных регионов России зимы наиболее холодные? </w:t>
      </w:r>
      <w:r w:rsidRPr="003C77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14:paraId="53D80285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1) Калининградская область      2) Якутия      3) Астраханская область     4) Татарстан</w:t>
      </w:r>
    </w:p>
    <w:p w14:paraId="20E5956A" w14:textId="77777777" w:rsidR="005F48E2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Примером рационального природопользования в зоне степей является. </w:t>
      </w:r>
      <w:r w:rsidRPr="003C77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1)  проведение снегозадержания в зимнее время              </w:t>
      </w:r>
    </w:p>
    <w:p w14:paraId="22A1C8F8" w14:textId="77777777" w:rsidR="005F48E2" w:rsidRDefault="003C7715" w:rsidP="005F48E2">
      <w:pPr>
        <w:spacing w:after="0" w:line="240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2) осушение болот в верховьях рек                                                                                                                         3) распашка склонов на возвышенностях           </w:t>
      </w:r>
    </w:p>
    <w:p w14:paraId="33A7942E" w14:textId="77777777" w:rsidR="003C7715" w:rsidRPr="003C7715" w:rsidRDefault="003C7715" w:rsidP="005F48E2">
      <w:pPr>
        <w:spacing w:after="0" w:line="240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>4) добыча железной руды открытым способом</w:t>
      </w:r>
    </w:p>
    <w:p w14:paraId="3EEC8A7E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Какой  из перечисленных городов России находится в основной полосе расселения? </w:t>
      </w:r>
      <w:r w:rsidRPr="003C771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14:paraId="1389DF30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         1) Мурманск        2) Волгоград         3) Магадан         4) Норильск</w:t>
      </w:r>
    </w:p>
    <w:p w14:paraId="2B43FEFE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bCs/>
          <w:sz w:val="24"/>
          <w:szCs w:val="24"/>
        </w:rPr>
        <w:t>Кто были первооткрывателями Антарктиды?</w:t>
      </w:r>
    </w:p>
    <w:p w14:paraId="6A9A25D8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1. Ф.Ф. Беллинсгаузен и М.П. Лазарев       2. Руал Амундсен</w:t>
      </w:r>
    </w:p>
    <w:p w14:paraId="36AACBED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3. Джеймс Кук                      </w:t>
      </w:r>
      <w:r w:rsidR="005F48E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C7715">
        <w:rPr>
          <w:rFonts w:ascii="Times New Roman" w:hAnsi="Times New Roman" w:cs="Times New Roman"/>
          <w:sz w:val="24"/>
          <w:szCs w:val="24"/>
        </w:rPr>
        <w:t>4. Роберт Скотт</w:t>
      </w:r>
    </w:p>
    <w:p w14:paraId="515E119F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bCs/>
          <w:sz w:val="24"/>
          <w:szCs w:val="24"/>
        </w:rPr>
        <w:t>Территорию какого государства Евразии часто сравнивают с «двумя мешками риса на коромысле»?</w:t>
      </w:r>
    </w:p>
    <w:p w14:paraId="20D6E864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     1. Японии    2. Кореи      3. Вьетнама       4. Индонезии</w:t>
      </w:r>
    </w:p>
    <w:p w14:paraId="6F9DFFD2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bCs/>
          <w:sz w:val="24"/>
          <w:szCs w:val="24"/>
        </w:rPr>
        <w:t>Какой из перечисленных городов России является наиболее крупным по числу жителей?</w:t>
      </w:r>
    </w:p>
    <w:p w14:paraId="1B6BFDAC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1. Нижний Новгород      2. Ставрополь      3. Владивосток       4. Тюмень</w:t>
      </w:r>
    </w:p>
    <w:p w14:paraId="18EF75FF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Группа туристов из Италии хочет своими глазами увидеть необычную для них природу российской тундры. Какой заповедник им необходимо для этого посетить?                                                                                           </w:t>
      </w:r>
    </w:p>
    <w:p w14:paraId="358E6831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C7715">
        <w:rPr>
          <w:rFonts w:ascii="Times New Roman" w:hAnsi="Times New Roman" w:cs="Times New Roman"/>
          <w:sz w:val="24"/>
          <w:szCs w:val="24"/>
        </w:rPr>
        <w:t>1) Курильский               2) Таймырский              3) Оренбургский         4) Алтайский</w:t>
      </w:r>
    </w:p>
    <w:p w14:paraId="333FEE40" w14:textId="77777777" w:rsidR="003C7715" w:rsidRPr="003C7715" w:rsidRDefault="003C7715" w:rsidP="003C77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В каком областном центре располагается памятник «Родина-Мать»? </w:t>
      </w:r>
      <w:r w:rsidRPr="003C771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36A3EDE9" w14:textId="77777777" w:rsidR="003C7715" w:rsidRPr="003C7715" w:rsidRDefault="003C7715" w:rsidP="005F48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      1) Саратов             2) Астрахань            3)  Воронеж          4) Волгоград</w:t>
      </w:r>
    </w:p>
    <w:p w14:paraId="49EAC342" w14:textId="77777777" w:rsidR="003C7715" w:rsidRPr="003C7715" w:rsidRDefault="005F48E2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Циклоны – это:</w:t>
      </w:r>
    </w:p>
    <w:p w14:paraId="4E519CFB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3C7715">
        <w:rPr>
          <w:rFonts w:ascii="Times New Roman" w:hAnsi="Times New Roman" w:cs="Times New Roman"/>
          <w:sz w:val="24"/>
          <w:szCs w:val="24"/>
        </w:rPr>
        <w:t>А. Воздушные массы, приносящие осадки</w:t>
      </w:r>
    </w:p>
    <w:p w14:paraId="2C003981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     Б. Вихри с низким атмосферным давлением в центре</w:t>
      </w:r>
    </w:p>
    <w:p w14:paraId="1FAAC80E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     В. Вихри с высоким  атмосферным давлением в центре</w:t>
      </w:r>
    </w:p>
    <w:p w14:paraId="75C991C8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     Г</w:t>
      </w:r>
      <w:r w:rsidRPr="003C77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C7715">
        <w:rPr>
          <w:rFonts w:ascii="Times New Roman" w:hAnsi="Times New Roman" w:cs="Times New Roman"/>
          <w:sz w:val="24"/>
          <w:szCs w:val="24"/>
        </w:rPr>
        <w:t>Горизонтальное движение воздуха</w:t>
      </w:r>
    </w:p>
    <w:p w14:paraId="50EA978C" w14:textId="77777777" w:rsidR="003C7715" w:rsidRPr="003C7715" w:rsidRDefault="005F48E2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Иммиграция – это:</w:t>
      </w:r>
    </w:p>
    <w:p w14:paraId="52C4B34B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А. Увеличение  численности  населения за счёт переселенцев из других стран</w:t>
      </w:r>
    </w:p>
    <w:p w14:paraId="5F1F317D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Б. Уменьшение численности населения за счёт отъезда населения в другие страны</w:t>
      </w:r>
    </w:p>
    <w:p w14:paraId="4ABA822B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В. Передвижение населения по территории страны</w:t>
      </w:r>
    </w:p>
    <w:p w14:paraId="70208BD4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    Г. Рост доли городского населения за счёт сельского</w:t>
      </w:r>
    </w:p>
    <w:p w14:paraId="2BA1268C" w14:textId="77777777" w:rsidR="003C7715" w:rsidRPr="003C7715" w:rsidRDefault="005F48E2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. Полюс  холода Южного полушария находится:</w:t>
      </w:r>
    </w:p>
    <w:p w14:paraId="60509D4D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А) На Южном поясе    Б) На вершине горы Эребус</w:t>
      </w:r>
    </w:p>
    <w:p w14:paraId="0FAF8804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В) На станции Восток в Антарктиде       Г) На полюсе недоступности в Антарктиде</w:t>
      </w:r>
    </w:p>
    <w:p w14:paraId="5C01AA4A" w14:textId="77777777" w:rsidR="003C7715" w:rsidRPr="003C7715" w:rsidRDefault="005F48E2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.</w:t>
      </w:r>
      <w:r w:rsidR="003C7715" w:rsidRPr="003C7715">
        <w:rPr>
          <w:rFonts w:ascii="Times New Roman" w:hAnsi="Times New Roman" w:cs="Times New Roman"/>
          <w:sz w:val="24"/>
          <w:szCs w:val="24"/>
        </w:rPr>
        <w:t xml:space="preserve"> 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Какие природные ресурсы можно отнести к невозобновимым:</w:t>
      </w:r>
    </w:p>
    <w:p w14:paraId="46EEB27F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lastRenderedPageBreak/>
        <w:t xml:space="preserve">     А)  Леса     Б) Гумус      В) Нефть      Г) Водные ресурсы</w:t>
      </w:r>
    </w:p>
    <w:p w14:paraId="4E429544" w14:textId="77777777" w:rsidR="003C7715" w:rsidRPr="003C7715" w:rsidRDefault="005F48E2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. Самым восточным из названных городов является:</w:t>
      </w:r>
    </w:p>
    <w:p w14:paraId="6B653774" w14:textId="77777777" w:rsidR="003C7715" w:rsidRPr="003C7715" w:rsidRDefault="003C7715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715">
        <w:rPr>
          <w:rFonts w:ascii="Times New Roman" w:hAnsi="Times New Roman" w:cs="Times New Roman"/>
          <w:sz w:val="24"/>
          <w:szCs w:val="24"/>
        </w:rPr>
        <w:t xml:space="preserve">      А) Омск       Б) Иркутск       В) Смоленск       Г) Магнитогорск</w:t>
      </w:r>
    </w:p>
    <w:p w14:paraId="250D509B" w14:textId="77777777" w:rsidR="00A227D0" w:rsidRPr="003C7715" w:rsidRDefault="005F48E2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>. Какой</w:t>
      </w:r>
      <w:r w:rsidR="009B5B8B">
        <w:rPr>
          <w:rFonts w:ascii="Times New Roman" w:hAnsi="Times New Roman" w:cs="Times New Roman"/>
          <w:b/>
          <w:sz w:val="24"/>
          <w:szCs w:val="24"/>
        </w:rPr>
        <w:t xml:space="preserve"> буквой</w:t>
      </w:r>
      <w:r w:rsidR="003C7715" w:rsidRPr="003C7715">
        <w:rPr>
          <w:rFonts w:ascii="Times New Roman" w:hAnsi="Times New Roman" w:cs="Times New Roman"/>
          <w:b/>
          <w:sz w:val="24"/>
          <w:szCs w:val="24"/>
        </w:rPr>
        <w:t xml:space="preserve"> на политико-административной карте России обозначен Ненецкий автономный округ?</w:t>
      </w:r>
    </w:p>
    <w:p w14:paraId="0ADA20B4" w14:textId="77777777" w:rsidR="003C7715" w:rsidRDefault="00A227D0" w:rsidP="009B5B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AAABF0" wp14:editId="6292F6B1">
            <wp:extent cx="4249420" cy="21888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18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255D6C" w14:textId="77777777" w:rsidR="00A227D0" w:rsidRDefault="00A227D0" w:rsidP="00A227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B8B">
        <w:rPr>
          <w:rFonts w:ascii="Times New Roman" w:hAnsi="Times New Roman" w:cs="Times New Roman"/>
          <w:sz w:val="24"/>
          <w:szCs w:val="24"/>
        </w:rPr>
        <w:t>1</w:t>
      </w:r>
      <w:r w:rsidRPr="00A227D0">
        <w:rPr>
          <w:rFonts w:ascii="Times New Roman" w:hAnsi="Times New Roman" w:cs="Times New Roman"/>
          <w:b/>
          <w:sz w:val="24"/>
          <w:szCs w:val="24"/>
        </w:rPr>
        <w:t>.</w:t>
      </w:r>
      <w:r w:rsidRPr="00A227D0">
        <w:rPr>
          <w:rFonts w:ascii="Times New Roman" w:hAnsi="Times New Roman" w:cs="Times New Roman"/>
          <w:sz w:val="24"/>
          <w:szCs w:val="24"/>
        </w:rPr>
        <w:t xml:space="preserve"> А                           </w:t>
      </w:r>
      <w:r w:rsidRPr="00A227D0">
        <w:rPr>
          <w:rFonts w:ascii="Times New Roman" w:hAnsi="Times New Roman" w:cs="Times New Roman"/>
          <w:b/>
          <w:sz w:val="24"/>
          <w:szCs w:val="24"/>
        </w:rPr>
        <w:t>2.</w:t>
      </w:r>
      <w:r w:rsidRPr="00A227D0">
        <w:rPr>
          <w:rFonts w:ascii="Times New Roman" w:hAnsi="Times New Roman" w:cs="Times New Roman"/>
          <w:sz w:val="24"/>
          <w:szCs w:val="24"/>
        </w:rPr>
        <w:t xml:space="preserve">B                       </w:t>
      </w:r>
      <w:r w:rsidRPr="00A227D0">
        <w:rPr>
          <w:rFonts w:ascii="Times New Roman" w:hAnsi="Times New Roman" w:cs="Times New Roman"/>
          <w:b/>
          <w:sz w:val="24"/>
          <w:szCs w:val="24"/>
        </w:rPr>
        <w:t>3.</w:t>
      </w:r>
      <w:r w:rsidRPr="00A227D0">
        <w:rPr>
          <w:rFonts w:ascii="Times New Roman" w:hAnsi="Times New Roman" w:cs="Times New Roman"/>
          <w:sz w:val="24"/>
          <w:szCs w:val="24"/>
        </w:rPr>
        <w:t xml:space="preserve"> С                             </w:t>
      </w:r>
      <w:r w:rsidRPr="00A227D0">
        <w:rPr>
          <w:rFonts w:ascii="Times New Roman" w:hAnsi="Times New Roman" w:cs="Times New Roman"/>
          <w:b/>
          <w:sz w:val="24"/>
          <w:szCs w:val="24"/>
        </w:rPr>
        <w:t>4.</w:t>
      </w:r>
      <w:r w:rsidRPr="00A227D0">
        <w:rPr>
          <w:rFonts w:ascii="Times New Roman" w:hAnsi="Times New Roman" w:cs="Times New Roman"/>
          <w:sz w:val="24"/>
          <w:szCs w:val="24"/>
        </w:rPr>
        <w:t xml:space="preserve"> D</w:t>
      </w:r>
    </w:p>
    <w:p w14:paraId="4D7DF5BD" w14:textId="77777777" w:rsidR="009B5B8B" w:rsidRPr="009B5B8B" w:rsidRDefault="009B5B8B" w:rsidP="00A227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B8B">
        <w:rPr>
          <w:rFonts w:ascii="Times New Roman" w:hAnsi="Times New Roman" w:cs="Times New Roman"/>
          <w:b/>
          <w:sz w:val="24"/>
          <w:szCs w:val="24"/>
        </w:rPr>
        <w:t>17.</w:t>
      </w:r>
      <w:r w:rsidRPr="009B5B8B">
        <w:rPr>
          <w:b/>
        </w:rPr>
        <w:t xml:space="preserve"> </w:t>
      </w:r>
      <w:r w:rsidRPr="009B5B8B">
        <w:rPr>
          <w:rFonts w:ascii="Times New Roman" w:hAnsi="Times New Roman" w:cs="Times New Roman"/>
          <w:b/>
          <w:sz w:val="24"/>
          <w:szCs w:val="24"/>
        </w:rPr>
        <w:t>Какой буквой на карте России обозначено Охотское море?</w:t>
      </w:r>
    </w:p>
    <w:p w14:paraId="74493716" w14:textId="77777777" w:rsidR="00A227D0" w:rsidRDefault="009B5B8B" w:rsidP="009B5B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0EE2B5" wp14:editId="451BFDA4">
            <wp:extent cx="3724910" cy="2127885"/>
            <wp:effectExtent l="0" t="0" r="889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910" cy="212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D3489E" w14:textId="77777777" w:rsidR="009B5B8B" w:rsidRDefault="009B5B8B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B8B">
        <w:rPr>
          <w:rFonts w:ascii="Times New Roman" w:hAnsi="Times New Roman" w:cs="Times New Roman"/>
          <w:sz w:val="24"/>
          <w:szCs w:val="24"/>
        </w:rPr>
        <w:t>1.А                   2.B                             3. С                                4.D</w:t>
      </w:r>
    </w:p>
    <w:p w14:paraId="3F95B887" w14:textId="77777777" w:rsidR="009B5B8B" w:rsidRDefault="009B5B8B" w:rsidP="003C7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B8B">
        <w:rPr>
          <w:rFonts w:ascii="Times New Roman" w:hAnsi="Times New Roman" w:cs="Times New Roman"/>
          <w:b/>
          <w:sz w:val="24"/>
          <w:szCs w:val="24"/>
        </w:rPr>
        <w:t>18. Какой из регионов, обозначенных буквами на карте России, имеет наименьшую среднюю плотность насе</w:t>
      </w:r>
      <w:r w:rsidRPr="009B5B8B">
        <w:rPr>
          <w:rFonts w:ascii="Times New Roman" w:hAnsi="Times New Roman" w:cs="Times New Roman"/>
          <w:b/>
          <w:sz w:val="24"/>
          <w:szCs w:val="24"/>
        </w:rPr>
        <w:softHyphen/>
        <w:t>ления?</w:t>
      </w:r>
    </w:p>
    <w:p w14:paraId="6DD4F8CB" w14:textId="77777777" w:rsidR="009B5B8B" w:rsidRDefault="009B5B8B" w:rsidP="009B5B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DE45C8" wp14:editId="3327F541">
            <wp:extent cx="3804285" cy="223139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28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597737" w14:textId="77777777" w:rsidR="009B5B8B" w:rsidRDefault="009B5B8B" w:rsidP="003C7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B8B">
        <w:rPr>
          <w:rFonts w:ascii="Times New Roman" w:hAnsi="Times New Roman" w:cs="Times New Roman"/>
          <w:sz w:val="24"/>
          <w:szCs w:val="24"/>
        </w:rPr>
        <w:t>1.А</w:t>
      </w:r>
      <w:r w:rsidRPr="009B5B8B">
        <w:rPr>
          <w:rFonts w:ascii="Times New Roman" w:hAnsi="Times New Roman" w:cs="Times New Roman"/>
          <w:sz w:val="24"/>
          <w:szCs w:val="24"/>
        </w:rPr>
        <w:tab/>
        <w:t xml:space="preserve">   2. В</w:t>
      </w:r>
      <w:r w:rsidRPr="009B5B8B">
        <w:rPr>
          <w:rFonts w:ascii="Times New Roman" w:hAnsi="Times New Roman" w:cs="Times New Roman"/>
          <w:sz w:val="24"/>
          <w:szCs w:val="24"/>
        </w:rPr>
        <w:tab/>
        <w:t xml:space="preserve">       3. С</w:t>
      </w:r>
      <w:r w:rsidRPr="009B5B8B">
        <w:rPr>
          <w:rFonts w:ascii="Times New Roman" w:hAnsi="Times New Roman" w:cs="Times New Roman"/>
          <w:sz w:val="24"/>
          <w:szCs w:val="24"/>
        </w:rPr>
        <w:tab/>
        <w:t xml:space="preserve">      4. D</w:t>
      </w:r>
    </w:p>
    <w:p w14:paraId="693F2902" w14:textId="77777777" w:rsidR="009B5B8B" w:rsidRPr="009B5B8B" w:rsidRDefault="009B5B8B" w:rsidP="009B5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B8B">
        <w:rPr>
          <w:rFonts w:ascii="Times New Roman" w:hAnsi="Times New Roman" w:cs="Times New Roman"/>
          <w:b/>
          <w:sz w:val="24"/>
          <w:szCs w:val="24"/>
        </w:rPr>
        <w:t>19.</w:t>
      </w:r>
      <w:r w:rsidRPr="009B5B8B">
        <w:rPr>
          <w:b/>
        </w:rPr>
        <w:t xml:space="preserve"> </w:t>
      </w:r>
      <w:r w:rsidRPr="009B5B8B">
        <w:rPr>
          <w:rFonts w:ascii="Times New Roman" w:hAnsi="Times New Roman" w:cs="Times New Roman"/>
          <w:b/>
          <w:sz w:val="24"/>
          <w:szCs w:val="24"/>
        </w:rPr>
        <w:t>Самым солёным  озером является:</w:t>
      </w:r>
    </w:p>
    <w:p w14:paraId="37151C20" w14:textId="77777777" w:rsidR="009B5B8B" w:rsidRDefault="009B5B8B" w:rsidP="009B5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B8B">
        <w:rPr>
          <w:rFonts w:ascii="Times New Roman" w:hAnsi="Times New Roman" w:cs="Times New Roman"/>
          <w:sz w:val="24"/>
          <w:szCs w:val="24"/>
        </w:rPr>
        <w:t xml:space="preserve">      А)  Байкал     Б) Каспийское    В) Танганьика        Г) Мичиган</w:t>
      </w:r>
    </w:p>
    <w:p w14:paraId="3FE4CEC4" w14:textId="77777777" w:rsidR="009B5B8B" w:rsidRPr="009B5B8B" w:rsidRDefault="009B5B8B" w:rsidP="009B5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5B8B">
        <w:rPr>
          <w:rFonts w:ascii="Times New Roman" w:hAnsi="Times New Roman" w:cs="Times New Roman"/>
          <w:b/>
          <w:sz w:val="24"/>
          <w:szCs w:val="24"/>
        </w:rPr>
        <w:t>20.</w:t>
      </w:r>
      <w:r w:rsidRPr="009B5B8B">
        <w:t xml:space="preserve"> </w:t>
      </w:r>
      <w:r w:rsidRPr="009B5B8B">
        <w:rPr>
          <w:rFonts w:ascii="Times New Roman" w:hAnsi="Times New Roman" w:cs="Times New Roman"/>
          <w:b/>
          <w:sz w:val="24"/>
          <w:szCs w:val="24"/>
        </w:rPr>
        <w:t>В каком городе выпадает наименьшее количество осадков?</w:t>
      </w:r>
    </w:p>
    <w:p w14:paraId="47DD188F" w14:textId="77777777" w:rsidR="009B5B8B" w:rsidRDefault="009B5B8B" w:rsidP="009B5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B5B8B">
        <w:rPr>
          <w:rFonts w:ascii="Times New Roman" w:hAnsi="Times New Roman" w:cs="Times New Roman"/>
          <w:sz w:val="24"/>
          <w:szCs w:val="24"/>
        </w:rPr>
        <w:t>А) Якутск   Б)  Москва  В) Омск    Г) Петропавловск-Камчатский</w:t>
      </w:r>
    </w:p>
    <w:p w14:paraId="0803FA3F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21.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Совершая морское путешествие из Владивостока в Мурманск, расставьте моря в том порядке, в котором будет совершено это путешествие:</w:t>
      </w:r>
    </w:p>
    <w:p w14:paraId="1BA403A1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А) Чукотское</w:t>
      </w:r>
    </w:p>
    <w:p w14:paraId="7E2BE890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Б) Берингово</w:t>
      </w:r>
    </w:p>
    <w:p w14:paraId="7585DB8A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В) Карское </w:t>
      </w:r>
    </w:p>
    <w:p w14:paraId="2B442775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Г) Охотское</w:t>
      </w:r>
    </w:p>
    <w:p w14:paraId="70AA83C0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Д) Лаптевых</w:t>
      </w:r>
    </w:p>
    <w:p w14:paraId="588D4B31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Е) Баренцево</w:t>
      </w:r>
    </w:p>
    <w:p w14:paraId="3F8A8D1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4154641B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Под действием какого фактора образовались формы рельефа «бараньи лбы»?</w:t>
      </w:r>
    </w:p>
    <w:p w14:paraId="5D914017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1) ветра</w:t>
      </w:r>
    </w:p>
    <w:p w14:paraId="28549BDB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2) текучих вод</w:t>
      </w:r>
    </w:p>
    <w:p w14:paraId="50EBF0CE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3) в результате действий человека</w:t>
      </w:r>
    </w:p>
    <w:p w14:paraId="0681FD49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4) ледника</w:t>
      </w:r>
    </w:p>
    <w:p w14:paraId="43DE82F4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4A52B5A3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23. К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 xml:space="preserve"> возрожденным складчато-глыбовым горам относятся:</w:t>
      </w:r>
    </w:p>
    <w:p w14:paraId="620F16B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1) Урал, Алтай, Саяны</w:t>
      </w:r>
    </w:p>
    <w:p w14:paraId="77E83968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2) Саяны, Корякское нагорье, горы Камчатки</w:t>
      </w:r>
    </w:p>
    <w:p w14:paraId="22EF4870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3) Кавказ, Сихотэ-Алинь, Алтай</w:t>
      </w:r>
    </w:p>
    <w:p w14:paraId="50BABBB1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4) Бырранга, Хибины, Урал</w:t>
      </w:r>
    </w:p>
    <w:p w14:paraId="26BF4853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13465586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24.</w:t>
      </w: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полезным ископаемым и его месторождением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369"/>
        <w:gridCol w:w="5386"/>
      </w:tblGrid>
      <w:tr w:rsidR="00E5070A" w:rsidRPr="00E5070A" w14:paraId="1AC4343A" w14:textId="77777777" w:rsidTr="00BA7951">
        <w:tc>
          <w:tcPr>
            <w:tcW w:w="3369" w:type="dxa"/>
          </w:tcPr>
          <w:p w14:paraId="0C4BA018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А) Природный газ</w:t>
            </w:r>
          </w:p>
          <w:p w14:paraId="4C4964DA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Б) Медная руда</w:t>
            </w:r>
          </w:p>
          <w:p w14:paraId="36AED883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В) Каменный уголь</w:t>
            </w:r>
          </w:p>
          <w:p w14:paraId="6CB4E0D8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Г) Нефть</w:t>
            </w:r>
          </w:p>
          <w:p w14:paraId="7222B4B4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Д) Железная руда</w:t>
            </w:r>
          </w:p>
          <w:p w14:paraId="387B4F82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Е) Калийная соль</w:t>
            </w:r>
          </w:p>
        </w:tc>
        <w:tc>
          <w:tcPr>
            <w:tcW w:w="5386" w:type="dxa"/>
          </w:tcPr>
          <w:p w14:paraId="6DA5FA47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1) Кузнецкий бассейн (Кузбасс)</w:t>
            </w:r>
          </w:p>
          <w:p w14:paraId="137F5DA6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2) Уренгой</w:t>
            </w:r>
          </w:p>
          <w:p w14:paraId="1838537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3) Медногорское</w:t>
            </w:r>
          </w:p>
          <w:p w14:paraId="43E7C65D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4) Березняки</w:t>
            </w:r>
          </w:p>
          <w:p w14:paraId="2DB1C377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5) Самотлор</w:t>
            </w:r>
          </w:p>
          <w:p w14:paraId="17A4725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6) Курская магнитная аномалия (КМА)</w:t>
            </w:r>
          </w:p>
        </w:tc>
      </w:tr>
    </w:tbl>
    <w:p w14:paraId="741451C2" w14:textId="77777777" w:rsidR="00E5070A" w:rsidRPr="00E5070A" w:rsidRDefault="00E5070A" w:rsidP="00E5070A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A9184A0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25.</w:t>
      </w:r>
      <w:r w:rsidRPr="00E5070A">
        <w:rPr>
          <w:rFonts w:ascii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горной страной и ее вершиной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785"/>
        <w:gridCol w:w="3545"/>
      </w:tblGrid>
      <w:tr w:rsidR="00E5070A" w:rsidRPr="00E5070A" w14:paraId="2E502172" w14:textId="77777777" w:rsidTr="00BA7951">
        <w:tc>
          <w:tcPr>
            <w:tcW w:w="4785" w:type="dxa"/>
          </w:tcPr>
          <w:p w14:paraId="4B99BF6C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А) Срединный хребет</w:t>
            </w:r>
          </w:p>
          <w:p w14:paraId="64516F2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Б) Кавказ</w:t>
            </w:r>
          </w:p>
          <w:p w14:paraId="2321C146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В) Алтай</w:t>
            </w:r>
          </w:p>
          <w:p w14:paraId="6100644F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Г) Урал</w:t>
            </w:r>
          </w:p>
          <w:p w14:paraId="67150848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Д) хребет Черского</w:t>
            </w:r>
          </w:p>
        </w:tc>
        <w:tc>
          <w:tcPr>
            <w:tcW w:w="3545" w:type="dxa"/>
          </w:tcPr>
          <w:p w14:paraId="2CEBAD57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1) Эльбрус</w:t>
            </w:r>
          </w:p>
          <w:p w14:paraId="6865ADC2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2) Ключевская Сопка</w:t>
            </w:r>
          </w:p>
          <w:p w14:paraId="1FC7CC7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3) Народная</w:t>
            </w:r>
          </w:p>
          <w:p w14:paraId="4EFA99D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4) Победа</w:t>
            </w:r>
          </w:p>
          <w:p w14:paraId="7EEB921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5) Белуха</w:t>
            </w:r>
          </w:p>
        </w:tc>
      </w:tr>
    </w:tbl>
    <w:p w14:paraId="531FE8F5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0A38D0FB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40B5D5B8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26.</w:t>
      </w:r>
      <w:r w:rsidRPr="00E5070A">
        <w:rPr>
          <w:rFonts w:ascii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формами рельефа и тектонической структурой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4785"/>
        <w:gridCol w:w="3970"/>
      </w:tblGrid>
      <w:tr w:rsidR="00E5070A" w:rsidRPr="00E5070A" w14:paraId="3E932856" w14:textId="77777777" w:rsidTr="00BA7951">
        <w:tc>
          <w:tcPr>
            <w:tcW w:w="4785" w:type="dxa"/>
          </w:tcPr>
          <w:p w14:paraId="1AD4D7F3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А) Уральские горы</w:t>
            </w:r>
          </w:p>
          <w:p w14:paraId="726D5287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Б) Восточно-Европейская равнина</w:t>
            </w:r>
          </w:p>
          <w:p w14:paraId="6703E94C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В) Западно-Сибирская равнина</w:t>
            </w:r>
          </w:p>
          <w:p w14:paraId="1C19E3F3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Г) горы Кавказ</w:t>
            </w:r>
          </w:p>
          <w:p w14:paraId="284AA4DD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Д) горы Восточный Саян</w:t>
            </w:r>
          </w:p>
          <w:p w14:paraId="52A385FB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Е) горы Западный Саян</w:t>
            </w:r>
          </w:p>
        </w:tc>
        <w:tc>
          <w:tcPr>
            <w:tcW w:w="3970" w:type="dxa"/>
          </w:tcPr>
          <w:p w14:paraId="6657C3E6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1) байкальская складчатость</w:t>
            </w:r>
          </w:p>
          <w:p w14:paraId="500346F7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2) каледонская складчатость</w:t>
            </w:r>
          </w:p>
          <w:p w14:paraId="28C6479A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3) кайнозойская складчатость</w:t>
            </w:r>
          </w:p>
          <w:p w14:paraId="59B5989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4) герцинская складчатость</w:t>
            </w:r>
          </w:p>
          <w:p w14:paraId="26AAC04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5) древняя платформа</w:t>
            </w:r>
          </w:p>
          <w:p w14:paraId="7FA02AB4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6) молодая платформа</w:t>
            </w:r>
          </w:p>
        </w:tc>
      </w:tr>
    </w:tbl>
    <w:p w14:paraId="2E7F4947" w14:textId="77777777" w:rsidR="00E5070A" w:rsidRPr="00E5070A" w:rsidRDefault="00E5070A" w:rsidP="00E5070A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42B010E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27.</w:t>
      </w:r>
      <w:r w:rsidRPr="00E5070A">
        <w:rPr>
          <w:rFonts w:ascii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Расставьте формы рельефа по мере движения с запада на восток:</w:t>
      </w:r>
    </w:p>
    <w:p w14:paraId="60D4753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А) горы Бырранга</w:t>
      </w:r>
    </w:p>
    <w:p w14:paraId="51A2885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Б) горы Хибины</w:t>
      </w:r>
    </w:p>
    <w:p w14:paraId="63564481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В) Чукотское нагорье</w:t>
      </w:r>
    </w:p>
    <w:p w14:paraId="7F8EF834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Г) Становое нагорье</w:t>
      </w:r>
    </w:p>
    <w:p w14:paraId="2AD4DFF3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Д) хребет Сихотэ-Алинь</w:t>
      </w:r>
    </w:p>
    <w:p w14:paraId="43A026E6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    Е) горы Алтай</w:t>
      </w:r>
    </w:p>
    <w:p w14:paraId="7201132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2E49AC72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28.</w:t>
      </w:r>
      <w:r w:rsidRPr="00E5070A">
        <w:rPr>
          <w:rFonts w:ascii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Определите формы рельефа по высоте, начиная с наименьшей</w:t>
      </w:r>
    </w:p>
    <w:p w14:paraId="5B695812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А) Анабарское плато</w:t>
      </w:r>
    </w:p>
    <w:p w14:paraId="73648F64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Б) Северо-Сибирская низменность</w:t>
      </w:r>
    </w:p>
    <w:p w14:paraId="73DDDBE5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В) Сибирские Увалы</w:t>
      </w:r>
    </w:p>
    <w:p w14:paraId="2149E80A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Г) Прикаспийская низменность</w:t>
      </w:r>
    </w:p>
    <w:p w14:paraId="2B578740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Д) Тиманский кряж</w:t>
      </w:r>
    </w:p>
    <w:p w14:paraId="57EC5DE4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Е) плато Путорана</w:t>
      </w:r>
    </w:p>
    <w:p w14:paraId="21DAE426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29.</w:t>
      </w:r>
      <w:r w:rsidRPr="00E5070A">
        <w:rPr>
          <w:rFonts w:ascii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атмосферным вихрем и его характерными признаками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943"/>
        <w:gridCol w:w="6628"/>
      </w:tblGrid>
      <w:tr w:rsidR="00E5070A" w:rsidRPr="00E5070A" w14:paraId="71B0B09D" w14:textId="77777777" w:rsidTr="00BA7951">
        <w:tc>
          <w:tcPr>
            <w:tcW w:w="2943" w:type="dxa"/>
            <w:vMerge w:val="restart"/>
          </w:tcPr>
          <w:p w14:paraId="656F43F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78905E5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557FD4C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24126701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7106583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1B743C49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А) Антициклон</w:t>
            </w:r>
          </w:p>
          <w:p w14:paraId="5539767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1881903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  <w:p w14:paraId="3D8551B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Б) Циклон</w:t>
            </w:r>
          </w:p>
        </w:tc>
        <w:tc>
          <w:tcPr>
            <w:tcW w:w="6628" w:type="dxa"/>
          </w:tcPr>
          <w:p w14:paraId="3E9B950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1) Атмосферный вихрь с высоким давлением в центре</w:t>
            </w:r>
          </w:p>
        </w:tc>
      </w:tr>
      <w:tr w:rsidR="00E5070A" w:rsidRPr="00E5070A" w14:paraId="1EFA25B7" w14:textId="77777777" w:rsidTr="00BA7951">
        <w:tc>
          <w:tcPr>
            <w:tcW w:w="2943" w:type="dxa"/>
            <w:vMerge/>
          </w:tcPr>
          <w:p w14:paraId="22746209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65E1B56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2) Атмосферный вихрь с низким давлением в центре</w:t>
            </w:r>
          </w:p>
        </w:tc>
      </w:tr>
      <w:tr w:rsidR="00E5070A" w:rsidRPr="00E5070A" w14:paraId="4A292DF4" w14:textId="77777777" w:rsidTr="00BA7951">
        <w:tc>
          <w:tcPr>
            <w:tcW w:w="2943" w:type="dxa"/>
            <w:vMerge/>
          </w:tcPr>
          <w:p w14:paraId="7D858E68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07B51D14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3) Приносит пасмурную погоду</w:t>
            </w:r>
          </w:p>
        </w:tc>
      </w:tr>
      <w:tr w:rsidR="00E5070A" w:rsidRPr="00E5070A" w14:paraId="46683101" w14:textId="77777777" w:rsidTr="00BA7951">
        <w:tc>
          <w:tcPr>
            <w:tcW w:w="2943" w:type="dxa"/>
            <w:vMerge/>
          </w:tcPr>
          <w:p w14:paraId="28D4D17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07759F2D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4) Устойчив, малоподвижен</w:t>
            </w:r>
          </w:p>
        </w:tc>
      </w:tr>
      <w:tr w:rsidR="00E5070A" w:rsidRPr="00E5070A" w14:paraId="65302161" w14:textId="77777777" w:rsidTr="00BA7951">
        <w:tc>
          <w:tcPr>
            <w:tcW w:w="2943" w:type="dxa"/>
            <w:vMerge/>
          </w:tcPr>
          <w:p w14:paraId="262CBAEC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1D0BB51F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5) Устанавливается над Восточной Сибирью</w:t>
            </w:r>
          </w:p>
        </w:tc>
      </w:tr>
      <w:tr w:rsidR="00E5070A" w:rsidRPr="00E5070A" w14:paraId="476858FA" w14:textId="77777777" w:rsidTr="00BA7951">
        <w:tc>
          <w:tcPr>
            <w:tcW w:w="2943" w:type="dxa"/>
            <w:vMerge/>
          </w:tcPr>
          <w:p w14:paraId="027D6C2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20AA7C1E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6) Восходящие потоки воздуха в центре</w:t>
            </w:r>
          </w:p>
        </w:tc>
      </w:tr>
      <w:tr w:rsidR="00E5070A" w:rsidRPr="00E5070A" w14:paraId="6655A7E4" w14:textId="77777777" w:rsidTr="00BA7951">
        <w:tc>
          <w:tcPr>
            <w:tcW w:w="2943" w:type="dxa"/>
            <w:vMerge/>
          </w:tcPr>
          <w:p w14:paraId="092A43A5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3571B5BB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7) Нисходящие потоки воздуха в центре</w:t>
            </w:r>
          </w:p>
        </w:tc>
      </w:tr>
      <w:tr w:rsidR="00E5070A" w:rsidRPr="00E5070A" w14:paraId="3FF7D2BB" w14:textId="77777777" w:rsidTr="00BA7951">
        <w:tc>
          <w:tcPr>
            <w:tcW w:w="2943" w:type="dxa"/>
            <w:vMerge/>
          </w:tcPr>
          <w:p w14:paraId="7F16B150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6628" w:type="dxa"/>
          </w:tcPr>
          <w:p w14:paraId="249D41F3" w14:textId="77777777" w:rsidR="00E5070A" w:rsidRPr="00E5070A" w:rsidRDefault="00E5070A" w:rsidP="00E5070A">
            <w:pPr>
              <w:pStyle w:val="a6"/>
              <w:rPr>
                <w:sz w:val="24"/>
                <w:szCs w:val="24"/>
              </w:rPr>
            </w:pPr>
            <w:r w:rsidRPr="00E5070A">
              <w:rPr>
                <w:sz w:val="24"/>
                <w:szCs w:val="24"/>
              </w:rPr>
              <w:t>8) Движение против часовой стрелки к центру</w:t>
            </w:r>
          </w:p>
        </w:tc>
      </w:tr>
    </w:tbl>
    <w:p w14:paraId="215C2667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14:paraId="673A086B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5070A">
        <w:rPr>
          <w:rFonts w:ascii="Times New Roman" w:hAnsi="Times New Roman" w:cs="Times New Roman"/>
          <w:b/>
          <w:sz w:val="24"/>
          <w:szCs w:val="24"/>
        </w:rPr>
        <w:t>30.</w:t>
      </w:r>
      <w:r w:rsidRPr="00E5070A">
        <w:rPr>
          <w:rFonts w:ascii="Times New Roman" w:hAnsi="Times New Roman" w:cs="Times New Roman"/>
          <w:sz w:val="24"/>
          <w:szCs w:val="24"/>
        </w:rPr>
        <w:t xml:space="preserve"> </w:t>
      </w:r>
      <w:r w:rsidRPr="00E5070A">
        <w:rPr>
          <w:rFonts w:ascii="Times New Roman" w:eastAsia="Times New Roman" w:hAnsi="Times New Roman" w:cs="Times New Roman"/>
          <w:b/>
          <w:sz w:val="24"/>
          <w:szCs w:val="24"/>
        </w:rPr>
        <w:t>Наиболее сильная заболоченность в России характерна для бассейнов:</w:t>
      </w:r>
    </w:p>
    <w:p w14:paraId="3861EA41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1) Ангары и Енисея</w:t>
      </w:r>
    </w:p>
    <w:p w14:paraId="1F64A358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2) Волги и Камы</w:t>
      </w:r>
    </w:p>
    <w:p w14:paraId="72DB37B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 xml:space="preserve">3) Амура и Уссури </w:t>
      </w:r>
    </w:p>
    <w:p w14:paraId="5EF64685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sz w:val="24"/>
          <w:szCs w:val="24"/>
        </w:rPr>
        <w:t>4) Оби и Иртыша</w:t>
      </w:r>
    </w:p>
    <w:p w14:paraId="28FC35B5" w14:textId="77777777" w:rsidR="00E5070A" w:rsidRPr="00E5070A" w:rsidRDefault="00366AFC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5070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</w:p>
    <w:p w14:paraId="6EA52EFA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2081EEF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C97A93E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1447104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9B0507D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C0CA16E" w14:textId="77777777" w:rsidR="00E5070A" w:rsidRPr="00E5070A" w:rsidRDefault="00E5070A" w:rsidP="00E5070A">
      <w:pPr>
        <w:pStyle w:val="a6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B99CBFB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6333FE9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727C4C8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B4FF27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9AD547B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98EE04D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93FE036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2894339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6E49FC0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D14B82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74AB45D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F60A41" w14:textId="77777777" w:rsidR="00E5070A" w:rsidRDefault="00E5070A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4F461D7" w14:textId="77777777" w:rsidR="00366AFC" w:rsidRDefault="00366AFC" w:rsidP="00366AF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66AF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</w:p>
    <w:p w14:paraId="1E5A4342" w14:textId="77777777" w:rsidR="00CE5835" w:rsidRDefault="00CE5835" w:rsidP="003A3F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D2FFC4" w14:textId="77777777" w:rsidR="00366AFC" w:rsidRPr="003C7715" w:rsidRDefault="00366AFC" w:rsidP="009B5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66AFC" w:rsidRPr="003C7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9323F"/>
    <w:multiLevelType w:val="hybridMultilevel"/>
    <w:tmpl w:val="3AAC475E"/>
    <w:lvl w:ilvl="0" w:tplc="36F00DB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4D50"/>
    <w:rsid w:val="000236D9"/>
    <w:rsid w:val="001869DF"/>
    <w:rsid w:val="002E066D"/>
    <w:rsid w:val="00366AFC"/>
    <w:rsid w:val="003A3FC1"/>
    <w:rsid w:val="003C7715"/>
    <w:rsid w:val="00554FA8"/>
    <w:rsid w:val="005F48E2"/>
    <w:rsid w:val="007A6487"/>
    <w:rsid w:val="00802F46"/>
    <w:rsid w:val="009B5B8B"/>
    <w:rsid w:val="009D03D6"/>
    <w:rsid w:val="00A227D0"/>
    <w:rsid w:val="00B1450F"/>
    <w:rsid w:val="00BA4D50"/>
    <w:rsid w:val="00BD6D8D"/>
    <w:rsid w:val="00C72A40"/>
    <w:rsid w:val="00CE5835"/>
    <w:rsid w:val="00E5070A"/>
    <w:rsid w:val="00F3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BF6AD"/>
  <w15:docId w15:val="{9461CD56-93BD-4E68-9EB3-2EC0655E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7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2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27D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3626D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rsid w:val="00E507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tcheruhinairina@outlook.com</cp:lastModifiedBy>
  <cp:revision>19</cp:revision>
  <dcterms:created xsi:type="dcterms:W3CDTF">2020-09-06T05:30:00Z</dcterms:created>
  <dcterms:modified xsi:type="dcterms:W3CDTF">2023-10-03T08:46:00Z</dcterms:modified>
</cp:coreProperties>
</file>